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3B" w:rsidRDefault="00680B3B" w:rsidP="00680B3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  <w:t>ПРОЕКТ</w:t>
      </w:r>
    </w:p>
    <w:p w:rsidR="00257D21" w:rsidRPr="006B0057" w:rsidRDefault="00257D21" w:rsidP="00257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1E009F6F" wp14:editId="18F116B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21" w:rsidRPr="006B0057" w:rsidRDefault="00257D21" w:rsidP="00257D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gramStart"/>
      <w:r w:rsidRPr="006B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БЕРИСЛАВСЬКА  МІСЬКА</w:t>
      </w:r>
      <w:proofErr w:type="gramEnd"/>
      <w:r w:rsidRPr="006B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РАДА</w:t>
      </w:r>
    </w:p>
    <w:p w:rsidR="00257D21" w:rsidRPr="006B0057" w:rsidRDefault="00257D21" w:rsidP="00257D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B005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257D21" w:rsidRPr="006B0057" w:rsidRDefault="00257D21" w:rsidP="00257D21">
      <w:pPr>
        <w:suppressAutoHyphens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6B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6B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257D21" w:rsidRPr="006B0057" w:rsidRDefault="00257D21" w:rsidP="00257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21" w:rsidRPr="006B0057" w:rsidRDefault="00257D21" w:rsidP="00257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6B0057">
        <w:rPr>
          <w:rFonts w:ascii="Times New Roman" w:eastAsia="Times New Roman" w:hAnsi="Times New Roman" w:cs="Times New Roman"/>
          <w:b/>
          <w:lang w:val="uk-UA" w:eastAsia="ru-RU"/>
        </w:rPr>
        <w:t>___СЕСІЇ МІСЬКОЇ РАДИ</w:t>
      </w:r>
      <w:r w:rsidRPr="006B0057">
        <w:rPr>
          <w:rFonts w:ascii="Times New Roman" w:eastAsia="Times New Roman" w:hAnsi="Times New Roman" w:cs="Times New Roman"/>
          <w:b/>
          <w:lang w:eastAsia="ru-RU"/>
        </w:rPr>
        <w:t xml:space="preserve"> VІІІ  </w:t>
      </w:r>
      <w:r w:rsidRPr="006B0057">
        <w:rPr>
          <w:rFonts w:ascii="Times New Roman" w:eastAsia="Times New Roman" w:hAnsi="Times New Roman" w:cs="Times New Roman"/>
          <w:b/>
          <w:lang w:val="uk-UA" w:eastAsia="ru-RU"/>
        </w:rPr>
        <w:t>СКЛИКАННЯ</w:t>
      </w:r>
    </w:p>
    <w:p w:rsidR="00257D21" w:rsidRPr="006B0057" w:rsidRDefault="00257D21" w:rsidP="00257D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57D21" w:rsidRPr="006B0057" w:rsidRDefault="00257D21" w:rsidP="00257D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00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:rsidR="00257D21" w:rsidRPr="006B0057" w:rsidRDefault="00257D21" w:rsidP="00257D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B005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від                                                                                                                                 № </w:t>
      </w:r>
    </w:p>
    <w:p w:rsidR="00257D21" w:rsidRPr="006B0057" w:rsidRDefault="00257D21" w:rsidP="00257D21">
      <w:pPr>
        <w:widowControl w:val="0"/>
        <w:suppressAutoHyphens/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80B3B" w:rsidRPr="006B0057" w:rsidRDefault="00680B3B" w:rsidP="00680B3B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Про  надання дозволів на розроблення документації із землеустрою громадянам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Новобериславського</w:t>
      </w:r>
      <w:proofErr w:type="spellEnd"/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proofErr w:type="spellStart"/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старостинського</w:t>
      </w:r>
      <w:proofErr w:type="spellEnd"/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округу </w:t>
      </w:r>
      <w:proofErr w:type="spellStart"/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Бериславсько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міської територіальної громади.</w:t>
      </w:r>
    </w:p>
    <w:p w:rsidR="00680B3B" w:rsidRPr="00680B3B" w:rsidRDefault="00680B3B" w:rsidP="00680B3B">
      <w:pPr>
        <w:tabs>
          <w:tab w:val="left" w:pos="4253"/>
        </w:tabs>
        <w:suppressAutoHyphens/>
        <w:spacing w:after="0" w:line="240" w:lineRule="auto"/>
        <w:ind w:right="53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57D21" w:rsidRPr="006B0057" w:rsidRDefault="00257D21" w:rsidP="00680B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</w:pP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Розглянувши заяву грома</w:t>
      </w:r>
      <w:r w:rsidR="00F51BA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дянина Ярмоленка</w:t>
      </w:r>
      <w:r w:rsidR="00AF5E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 Сергія Борисовича</w:t>
      </w: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 та подані документи до неї, відповідно до статей 12, 118, 121 Земельного кодексу України, Законом України «Про землеустрій»,</w:t>
      </w: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пунктом 34 частини першої статті 26 Закону України «Про місцеве самоврядування в Україні»,  міська рада</w:t>
      </w:r>
    </w:p>
    <w:p w:rsidR="00257D21" w:rsidRPr="006B0057" w:rsidRDefault="00257D21" w:rsidP="00257D21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</w:pPr>
    </w:p>
    <w:p w:rsidR="00257D21" w:rsidRPr="006B0057" w:rsidRDefault="00257D21" w:rsidP="00257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 И Р І Ш И Л А :</w:t>
      </w:r>
    </w:p>
    <w:p w:rsidR="00257D21" w:rsidRPr="006B0057" w:rsidRDefault="00257D21" w:rsidP="00257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80B3B" w:rsidRDefault="00257D21" w:rsidP="00680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1. Надати дозві</w:t>
      </w:r>
      <w:r w:rsidR="00F51BA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 гр. Ярмоленку</w:t>
      </w:r>
      <w:r w:rsidR="00AF5E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Сергію Борисовичу</w:t>
      </w: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 орієнтовною площею 0,2500 га із земель житлової та</w:t>
      </w:r>
      <w:r w:rsidR="00AF5E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громадської забудови</w:t>
      </w:r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за </w:t>
      </w:r>
      <w:proofErr w:type="spellStart"/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адресою</w:t>
      </w:r>
      <w:proofErr w:type="spellEnd"/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: </w:t>
      </w:r>
      <w:r w:rsidR="00AF5E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вул</w:t>
      </w:r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 </w:t>
      </w:r>
      <w:r w:rsidR="00AF5E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Дніпровська</w:t>
      </w:r>
      <w:r w:rsidR="0019418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  <w:r w:rsidR="00AF5E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34</w:t>
      </w:r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-Б</w:t>
      </w:r>
      <w:r w:rsidR="0019418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proofErr w:type="spellStart"/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с.Нов</w:t>
      </w:r>
      <w:bookmarkStart w:id="0" w:name="_GoBack"/>
      <w:bookmarkEnd w:id="0"/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оберислав</w:t>
      </w:r>
      <w:proofErr w:type="spellEnd"/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257D21" w:rsidRPr="006B0057" w:rsidRDefault="00257D21" w:rsidP="00680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x-none"/>
        </w:rPr>
      </w:pP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2. Гр. </w:t>
      </w:r>
      <w:r w:rsidR="00AF5EE0">
        <w:rPr>
          <w:rFonts w:ascii="Times New Roman" w:eastAsia="Times New Roman" w:hAnsi="Times New Roman" w:cs="Times New Roman"/>
          <w:sz w:val="26"/>
          <w:szCs w:val="26"/>
          <w:lang w:val="uk-UA" w:eastAsia="x-none"/>
        </w:rPr>
        <w:t>Ярмоленко Сергію Борисовичу</w:t>
      </w: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x-none"/>
        </w:rPr>
        <w:t xml:space="preserve"> </w:t>
      </w: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>замовити та розробити проект землеустрою щодо відведення у власність земельної ділянки в землевпорядній організації, погодити</w:t>
      </w:r>
      <w:r w:rsidR="00680B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 та</w:t>
      </w: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 подати</w:t>
      </w:r>
      <w:r w:rsidR="00680B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, в шестимісячний термін з моменту прийняття цього рішення, </w:t>
      </w: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на затвердження </w:t>
      </w:r>
      <w:r w:rsidR="00680B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до </w:t>
      </w:r>
      <w:proofErr w:type="spellStart"/>
      <w:r w:rsidR="00680B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>Бериславської</w:t>
      </w:r>
      <w:proofErr w:type="spellEnd"/>
      <w:r w:rsidR="00680B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 xml:space="preserve"> міської ради </w:t>
      </w:r>
      <w:r w:rsidRPr="006B005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x-none"/>
        </w:rPr>
        <w:t>у встановленому законодавством порядку.</w:t>
      </w:r>
    </w:p>
    <w:p w:rsidR="00257D21" w:rsidRPr="006B0057" w:rsidRDefault="00257D21" w:rsidP="00257D21">
      <w:pPr>
        <w:suppressAutoHyphens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257D21" w:rsidRPr="006B0057" w:rsidRDefault="00257D21" w:rsidP="00257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57D21" w:rsidRPr="006B0057" w:rsidRDefault="00257D21" w:rsidP="00257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57D21" w:rsidRPr="006B0057" w:rsidRDefault="00257D21" w:rsidP="00257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Міський голова                                           </w:t>
      </w:r>
      <w:r w:rsidR="00680B3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   </w:t>
      </w:r>
      <w:r w:rsidRPr="006B00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                 Олександр ШАПОВАЛОВ</w:t>
      </w:r>
    </w:p>
    <w:p w:rsidR="00257D21" w:rsidRPr="006B0057" w:rsidRDefault="00257D21" w:rsidP="00257D21">
      <w:pPr>
        <w:suppressAutoHyphens/>
        <w:spacing w:after="0" w:line="240" w:lineRule="auto"/>
        <w:ind w:left="540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57D21" w:rsidRPr="006B0057" w:rsidRDefault="00257D21" w:rsidP="00257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7D21" w:rsidRDefault="00257D21" w:rsidP="00257D21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:rsidR="00A50E56" w:rsidRDefault="00A50E56"/>
    <w:sectPr w:rsidR="00A5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21"/>
    <w:rsid w:val="00194180"/>
    <w:rsid w:val="00257D21"/>
    <w:rsid w:val="002E56EB"/>
    <w:rsid w:val="00680B3B"/>
    <w:rsid w:val="00884A57"/>
    <w:rsid w:val="00A50E56"/>
    <w:rsid w:val="00AA3220"/>
    <w:rsid w:val="00AF5EE0"/>
    <w:rsid w:val="00B676A2"/>
    <w:rsid w:val="00F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D1585-A5B9-4C4A-9787-9ECEEF21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ZEM1</cp:lastModifiedBy>
  <cp:revision>4</cp:revision>
  <dcterms:created xsi:type="dcterms:W3CDTF">2022-02-05T11:10:00Z</dcterms:created>
  <dcterms:modified xsi:type="dcterms:W3CDTF">2022-02-07T12:25:00Z</dcterms:modified>
</cp:coreProperties>
</file>