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63" w:rsidRPr="00FC6E63" w:rsidRDefault="00FC6E63" w:rsidP="00FC6E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FC6E63" w:rsidRPr="00FC6E63" w:rsidRDefault="00FC6E63" w:rsidP="00FC6E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  <w:lang w:val="uk-UA" w:eastAsia="ru-RU"/>
        </w:rPr>
      </w:pPr>
    </w:p>
    <w:p w:rsidR="00FC6E63" w:rsidRPr="00FC6E63" w:rsidRDefault="00FC6E63" w:rsidP="00FC6E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val="uk-UA" w:eastAsia="ru-RU"/>
        </w:rPr>
      </w:pPr>
      <w:r w:rsidRPr="00FC6E6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F59C228" wp14:editId="017A3B39">
            <wp:simplePos x="0" y="0"/>
            <wp:positionH relativeFrom="column">
              <wp:posOffset>2767330</wp:posOffset>
            </wp:positionH>
            <wp:positionV relativeFrom="paragraph">
              <wp:posOffset>-512445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E63" w:rsidRPr="00FC6E63" w:rsidRDefault="00FC6E63" w:rsidP="00FC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6"/>
          <w:szCs w:val="28"/>
          <w:lang w:val="uk-UA" w:eastAsia="ru-RU"/>
        </w:rPr>
      </w:pPr>
      <w:r w:rsidRPr="00FC6E63">
        <w:rPr>
          <w:rFonts w:ascii="Times New Roman" w:eastAsia="Times New Roman" w:hAnsi="Times New Roman" w:cs="Times New Roman"/>
          <w:b/>
          <w:smallCaps/>
          <w:color w:val="000000"/>
          <w:sz w:val="26"/>
          <w:szCs w:val="28"/>
          <w:lang w:val="uk-UA" w:eastAsia="ru-RU"/>
        </w:rPr>
        <w:t>БЕРИСЛАВСЬКА МІСЬКА РАДА</w:t>
      </w:r>
    </w:p>
    <w:p w:rsidR="00FC6E63" w:rsidRPr="00FC6E63" w:rsidRDefault="00FC6E63" w:rsidP="00FC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6"/>
          <w:szCs w:val="28"/>
          <w:lang w:val="uk-UA" w:eastAsia="ru-RU"/>
        </w:rPr>
      </w:pPr>
      <w:r w:rsidRPr="00FC6E63">
        <w:rPr>
          <w:rFonts w:ascii="Times New Roman" w:eastAsia="Times New Roman" w:hAnsi="Times New Roman" w:cs="Times New Roman"/>
          <w:b/>
          <w:color w:val="000000"/>
          <w:sz w:val="26"/>
          <w:szCs w:val="28"/>
          <w:lang w:val="uk-UA" w:eastAsia="ru-RU"/>
        </w:rPr>
        <w:t>БЕРИСЛАВСЬКОГО РАЙОНУ ХЕРСОНСЬКОЇ ОБЛАСТІ</w:t>
      </w:r>
    </w:p>
    <w:p w:rsidR="00FC6E63" w:rsidRPr="00FC6E63" w:rsidRDefault="00FC6E63" w:rsidP="00FC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8"/>
          <w:lang w:val="uk-UA" w:eastAsia="ru-RU"/>
        </w:rPr>
      </w:pPr>
      <w:r w:rsidRPr="00FC6E63">
        <w:rPr>
          <w:rFonts w:ascii="Times New Roman" w:eastAsia="Times New Roman" w:hAnsi="Times New Roman" w:cs="Times New Roman"/>
          <w:b/>
          <w:color w:val="000000"/>
          <w:sz w:val="26"/>
          <w:szCs w:val="28"/>
          <w:lang w:val="uk-UA" w:eastAsia="ru-RU"/>
        </w:rPr>
        <w:t>ВИКОНАВЧИЙ КОМІТЕТ</w:t>
      </w:r>
    </w:p>
    <w:p w:rsidR="00FC6E63" w:rsidRPr="00FC6E63" w:rsidRDefault="00FC6E63" w:rsidP="00FC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uk-UA" w:eastAsia="ru-RU"/>
        </w:rPr>
      </w:pPr>
      <w:r w:rsidRPr="00FC6E63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uk-UA" w:eastAsia="ru-RU"/>
        </w:rPr>
        <w:t xml:space="preserve"> </w:t>
      </w:r>
    </w:p>
    <w:p w:rsidR="00FC6E63" w:rsidRPr="00FC6E63" w:rsidRDefault="00FC6E63" w:rsidP="00FC6E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FC6E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</w:t>
      </w:r>
      <w:r w:rsidRPr="00FC6E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Р І Ш Е Н </w:t>
      </w:r>
      <w:proofErr w:type="spellStart"/>
      <w:r w:rsidRPr="00FC6E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</w:t>
      </w:r>
      <w:proofErr w:type="spellEnd"/>
      <w:r w:rsidRPr="00FC6E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Я</w:t>
      </w:r>
      <w:r w:rsidRPr="00FC6E63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</w:p>
    <w:p w:rsidR="00FC6E63" w:rsidRPr="00FC6E63" w:rsidRDefault="00FC6E63" w:rsidP="00FC6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FC6E63" w:rsidRPr="00FC6E63" w:rsidRDefault="00FC6E63" w:rsidP="00FC6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FC6E63" w:rsidRPr="00FC6E63" w:rsidRDefault="00FC6E63" w:rsidP="00FC6E6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C6E63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_________________________                                                                                 №_______</w:t>
      </w:r>
    </w:p>
    <w:p w:rsidR="00FC6E63" w:rsidRDefault="00FC6E63" w:rsidP="00FC6E6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FC6E63">
        <w:rPr>
          <w:rFonts w:ascii="Times New Roman" w:hAnsi="Times New Roman" w:cs="Times New Roman"/>
          <w:sz w:val="26"/>
          <w:szCs w:val="26"/>
          <w:lang w:val="uk-UA"/>
        </w:rPr>
        <w:t xml:space="preserve">Про загальновиробничі норми питомих </w:t>
      </w:r>
    </w:p>
    <w:p w:rsidR="00FC6E63" w:rsidRDefault="00FC6E63" w:rsidP="00FC6E6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FC6E63">
        <w:rPr>
          <w:rFonts w:ascii="Times New Roman" w:hAnsi="Times New Roman" w:cs="Times New Roman"/>
          <w:sz w:val="26"/>
          <w:szCs w:val="26"/>
          <w:lang w:val="uk-UA"/>
        </w:rPr>
        <w:t xml:space="preserve">втрат паливно-енергетичних ресурсів </w:t>
      </w:r>
    </w:p>
    <w:p w:rsidR="004E2E19" w:rsidRDefault="00FC6E63" w:rsidP="00FC6E6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FC6E63">
        <w:rPr>
          <w:rFonts w:ascii="Times New Roman" w:hAnsi="Times New Roman" w:cs="Times New Roman"/>
          <w:sz w:val="26"/>
          <w:szCs w:val="26"/>
          <w:lang w:val="uk-UA"/>
        </w:rPr>
        <w:t>КВУ «</w:t>
      </w:r>
      <w:proofErr w:type="spellStart"/>
      <w:r w:rsidRPr="00FC6E63">
        <w:rPr>
          <w:rFonts w:ascii="Times New Roman" w:hAnsi="Times New Roman" w:cs="Times New Roman"/>
          <w:sz w:val="26"/>
          <w:szCs w:val="26"/>
          <w:lang w:val="uk-UA"/>
        </w:rPr>
        <w:t>Бериславський</w:t>
      </w:r>
      <w:proofErr w:type="spellEnd"/>
      <w:r w:rsidRPr="00FC6E63">
        <w:rPr>
          <w:rFonts w:ascii="Times New Roman" w:hAnsi="Times New Roman" w:cs="Times New Roman"/>
          <w:sz w:val="26"/>
          <w:szCs w:val="26"/>
          <w:lang w:val="uk-UA"/>
        </w:rPr>
        <w:t xml:space="preserve"> водоканал» на 2022 рік</w:t>
      </w:r>
    </w:p>
    <w:p w:rsidR="00FC6E63" w:rsidRDefault="00FC6E63" w:rsidP="00FC6E6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C6E63" w:rsidRDefault="00FC6E63" w:rsidP="00FC6E6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C6E63" w:rsidRDefault="00FC6E63" w:rsidP="00FC6E6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C6E63" w:rsidRDefault="00FC6E63" w:rsidP="00FC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Розглянувши клопотання начальника КВУ «</w:t>
      </w:r>
      <w:proofErr w:type="spellStart"/>
      <w:r w:rsidRPr="00FC6E63">
        <w:rPr>
          <w:rFonts w:ascii="Times New Roman" w:hAnsi="Times New Roman" w:cs="Times New Roman"/>
          <w:sz w:val="26"/>
          <w:szCs w:val="26"/>
          <w:lang w:val="uk-UA"/>
        </w:rPr>
        <w:t>Бериславський</w:t>
      </w:r>
      <w:proofErr w:type="spellEnd"/>
      <w:r w:rsidRPr="00FC6E63">
        <w:rPr>
          <w:rFonts w:ascii="Times New Roman" w:hAnsi="Times New Roman" w:cs="Times New Roman"/>
          <w:sz w:val="26"/>
          <w:szCs w:val="26"/>
          <w:lang w:val="uk-UA"/>
        </w:rPr>
        <w:t xml:space="preserve"> водоканал</w:t>
      </w:r>
      <w:r>
        <w:rPr>
          <w:rFonts w:ascii="Times New Roman" w:hAnsi="Times New Roman" w:cs="Times New Roman"/>
          <w:sz w:val="26"/>
          <w:szCs w:val="26"/>
          <w:lang w:val="uk-UA"/>
        </w:rPr>
        <w:t>» та подані розрахунки норм</w:t>
      </w:r>
      <w:r w:rsidRPr="00FC6E63">
        <w:rPr>
          <w:rFonts w:ascii="Times New Roman" w:hAnsi="Times New Roman" w:cs="Times New Roman"/>
          <w:sz w:val="26"/>
          <w:szCs w:val="26"/>
          <w:lang w:val="uk-UA"/>
        </w:rPr>
        <w:t xml:space="preserve"> питомих втрат паливно-енергетичних ресурсів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FC6E63">
        <w:rPr>
          <w:rFonts w:ascii="Times New Roman" w:eastAsia="Times New Roman" w:hAnsi="Times New Roman" w:cs="Calibri"/>
          <w:sz w:val="26"/>
          <w:szCs w:val="26"/>
          <w:lang w:val="uk-UA" w:eastAsia="ru-RU"/>
        </w:rPr>
        <w:t xml:space="preserve"> керуючись частиною першою статті 30, статтею</w:t>
      </w:r>
      <w:r>
        <w:rPr>
          <w:rFonts w:ascii="Times New Roman" w:eastAsia="Times New Roman" w:hAnsi="Times New Roman" w:cs="Calibri"/>
          <w:sz w:val="26"/>
          <w:szCs w:val="26"/>
          <w:lang w:val="uk-UA" w:eastAsia="ru-RU"/>
        </w:rPr>
        <w:t xml:space="preserve"> 52 Закону України «Про місцеве </w:t>
      </w:r>
      <w:r w:rsidRPr="00FC6E63">
        <w:rPr>
          <w:rFonts w:ascii="Times New Roman" w:eastAsia="Times New Roman" w:hAnsi="Times New Roman" w:cs="Calibri"/>
          <w:sz w:val="26"/>
          <w:szCs w:val="26"/>
          <w:lang w:val="uk-UA" w:eastAsia="ru-RU"/>
        </w:rPr>
        <w:t>самоврядування в Україні», виконавчий комітет міської ради</w:t>
      </w:r>
      <w:r w:rsidRPr="00FC6E6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</w:t>
      </w:r>
    </w:p>
    <w:p w:rsidR="00FC6E63" w:rsidRPr="00FC6E63" w:rsidRDefault="00FC6E63" w:rsidP="00FC6E6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FC6E6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6E63" w:rsidRPr="00FC6E63" w:rsidRDefault="00FC6E63" w:rsidP="00FC6E63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8"/>
          <w:szCs w:val="28"/>
          <w:lang w:val="uk-UA" w:eastAsia="ru-RU"/>
        </w:rPr>
      </w:pPr>
      <w:r w:rsidRPr="00FC6E63">
        <w:rPr>
          <w:rFonts w:ascii="Times New Roman" w:eastAsia="Times New Roman" w:hAnsi="Times New Roman" w:cs="Calibri"/>
          <w:b/>
          <w:sz w:val="28"/>
          <w:szCs w:val="28"/>
          <w:lang w:val="uk-UA" w:eastAsia="ru-RU"/>
        </w:rPr>
        <w:t xml:space="preserve">                                                 В И Р І Ш И В:</w:t>
      </w:r>
    </w:p>
    <w:p w:rsidR="00FC6E63" w:rsidRDefault="00FC6E63" w:rsidP="00FC6E63">
      <w:pPr>
        <w:pStyle w:val="a3"/>
        <w:numPr>
          <w:ilvl w:val="0"/>
          <w:numId w:val="2"/>
        </w:numPr>
        <w:spacing w:after="0" w:line="240" w:lineRule="auto"/>
        <w:ind w:left="0" w:firstLine="39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6E63">
        <w:rPr>
          <w:rFonts w:ascii="Times New Roman" w:hAnsi="Times New Roman" w:cs="Times New Roman"/>
          <w:sz w:val="26"/>
          <w:szCs w:val="26"/>
          <w:lang w:val="uk-UA"/>
        </w:rPr>
        <w:t>Погодити загальновиробничі норми питомих втрат паливно-енергетичних ресурсів КВУ «</w:t>
      </w:r>
      <w:proofErr w:type="spellStart"/>
      <w:r w:rsidRPr="00FC6E63">
        <w:rPr>
          <w:rFonts w:ascii="Times New Roman" w:hAnsi="Times New Roman" w:cs="Times New Roman"/>
          <w:sz w:val="26"/>
          <w:szCs w:val="26"/>
          <w:lang w:val="uk-UA"/>
        </w:rPr>
        <w:t>Бериславський</w:t>
      </w:r>
      <w:proofErr w:type="spellEnd"/>
      <w:r w:rsidRPr="00FC6E63">
        <w:rPr>
          <w:rFonts w:ascii="Times New Roman" w:hAnsi="Times New Roman" w:cs="Times New Roman"/>
          <w:sz w:val="26"/>
          <w:szCs w:val="26"/>
          <w:lang w:val="uk-UA"/>
        </w:rPr>
        <w:t xml:space="preserve"> водоканал» на 2022 рік</w:t>
      </w:r>
      <w:r w:rsidR="00C8050E">
        <w:rPr>
          <w:rFonts w:ascii="Times New Roman" w:hAnsi="Times New Roman" w:cs="Times New Roman"/>
          <w:sz w:val="26"/>
          <w:szCs w:val="26"/>
          <w:lang w:val="uk-UA"/>
        </w:rPr>
        <w:t>, що додаються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C6E63" w:rsidRDefault="00FC6E63" w:rsidP="00FC6E63">
      <w:pPr>
        <w:pStyle w:val="a3"/>
        <w:numPr>
          <w:ilvl w:val="0"/>
          <w:numId w:val="2"/>
        </w:numPr>
        <w:spacing w:after="0" w:line="240" w:lineRule="auto"/>
        <w:ind w:left="0" w:firstLine="39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Шматова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С.В.</w:t>
      </w:r>
    </w:p>
    <w:p w:rsidR="00FC6E63" w:rsidRDefault="00FC6E63" w:rsidP="00FC6E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C6E63" w:rsidRDefault="00FC6E63" w:rsidP="00FC6E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C6E63" w:rsidRDefault="00FC6E63" w:rsidP="00FC6E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C6E63" w:rsidRPr="00FC6E63" w:rsidRDefault="00FC6E63" w:rsidP="00FC6E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Міський голова                                                                    Олександр ШАПОВАЛОВ</w:t>
      </w:r>
    </w:p>
    <w:p w:rsidR="00FC6E63" w:rsidRPr="00FC6E63" w:rsidRDefault="00FC6E63" w:rsidP="00FC6E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FC6E63" w:rsidRPr="00FC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02D20"/>
    <w:multiLevelType w:val="hybridMultilevel"/>
    <w:tmpl w:val="FF7C02CE"/>
    <w:lvl w:ilvl="0" w:tplc="9048C02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75ED5094"/>
    <w:multiLevelType w:val="hybridMultilevel"/>
    <w:tmpl w:val="8FAC584C"/>
    <w:lvl w:ilvl="0" w:tplc="12C0B82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63"/>
    <w:rsid w:val="004E2E19"/>
    <w:rsid w:val="00C8050E"/>
    <w:rsid w:val="00FC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2</cp:revision>
  <cp:lastPrinted>2021-07-13T08:30:00Z</cp:lastPrinted>
  <dcterms:created xsi:type="dcterms:W3CDTF">2021-07-13T08:17:00Z</dcterms:created>
  <dcterms:modified xsi:type="dcterms:W3CDTF">2021-07-13T08:32:00Z</dcterms:modified>
</cp:coreProperties>
</file>